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BCDB" w14:textId="77777777" w:rsidR="006C4940" w:rsidRDefault="006C4940" w:rsidP="00716A36">
      <w:pPr>
        <w:rPr>
          <w:rFonts w:ascii="Arial" w:hAnsi="Arial" w:cs="Arial"/>
        </w:rPr>
      </w:pPr>
    </w:p>
    <w:p w14:paraId="1FC8FB26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21.07.2023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 w:rsidR="009E2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N-2023/3919</w:t>
      </w:r>
    </w:p>
    <w:p w14:paraId="7C57A643" w14:textId="77777777" w:rsidR="00716A36" w:rsidRDefault="00716A36" w:rsidP="00716A36">
      <w:pPr>
        <w:rPr>
          <w:rFonts w:ascii="Arial" w:hAnsi="Arial" w:cs="Arial"/>
        </w:rPr>
      </w:pPr>
    </w:p>
    <w:p w14:paraId="499240CA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6A3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30.06.2023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>
        <w:rPr>
          <w:rFonts w:ascii="Arial" w:hAnsi="Arial" w:cs="Arial"/>
        </w:rPr>
        <w:t>CAPTL-23-123-nd</w:t>
      </w:r>
    </w:p>
    <w:p w14:paraId="0ACC6751" w14:textId="77777777" w:rsidR="00AD6A2B" w:rsidRDefault="00AD6A2B" w:rsidP="00716A36">
      <w:pPr>
        <w:rPr>
          <w:rFonts w:ascii="Arial" w:hAnsi="Arial" w:cs="Arial"/>
        </w:rPr>
      </w:pPr>
    </w:p>
    <w:p w14:paraId="2A3614E6" w14:textId="77777777" w:rsidR="00D14B29" w:rsidRDefault="00D14B29" w:rsidP="00D14B29">
      <w:pPr>
        <w:jc w:val="right"/>
        <w:rPr>
          <w:rFonts w:ascii="Arial" w:hAnsi="Arial" w:cs="Arial"/>
          <w:b/>
          <w:bCs/>
        </w:rPr>
      </w:pPr>
      <w:r w:rsidRPr="00D14B29">
        <w:rPr>
          <w:rFonts w:ascii="Arial" w:hAnsi="Arial" w:cs="Arial"/>
          <w:b/>
          <w:bCs/>
        </w:rPr>
        <w:fldChar w:fldCharType="begin"/>
      </w:r>
      <w:r w:rsidRPr="00D14B29">
        <w:rPr>
          <w:rFonts w:ascii="Arial" w:hAnsi="Arial" w:cs="Arial"/>
          <w:b/>
          <w:bCs/>
        </w:rPr>
        <w:instrText xml:space="preserve"> MERGEFIELD TN_pasūtītājs </w:instrText>
      </w:r>
      <w:r w:rsidRPr="00D14B29">
        <w:rPr>
          <w:rFonts w:ascii="Arial" w:hAnsi="Arial" w:cs="Arial"/>
          <w:b/>
          <w:bCs/>
        </w:rPr>
        <w:fldChar w:fldCharType="separate"/>
      </w:r>
      <w:r w:rsidRPr="00D14B29">
        <w:rPr>
          <w:rFonts w:ascii="Arial" w:hAnsi="Arial" w:cs="Arial"/>
          <w:b/>
          <w:bCs/>
        </w:rPr>
        <w:t xml:space="preserve">Teritorijas labiekārtošanas </w:t>
      </w:r>
    </w:p>
    <w:p w14:paraId="539FF377" w14:textId="709F4C11" w:rsidR="00D14B29" w:rsidRPr="00D14B29" w:rsidRDefault="00D14B29" w:rsidP="00D14B29">
      <w:pPr>
        <w:jc w:val="right"/>
        <w:rPr>
          <w:rFonts w:ascii="Arial" w:hAnsi="Arial" w:cs="Arial"/>
          <w:b/>
          <w:bCs/>
        </w:rPr>
      </w:pPr>
      <w:r w:rsidRPr="00D14B29">
        <w:rPr>
          <w:rFonts w:ascii="Arial" w:hAnsi="Arial" w:cs="Arial"/>
          <w:b/>
          <w:bCs/>
        </w:rPr>
        <w:t>pārvalde</w:t>
      </w:r>
      <w:r w:rsidRPr="00D14B29">
        <w:rPr>
          <w:rFonts w:ascii="Arial" w:hAnsi="Arial" w:cs="Arial"/>
          <w:b/>
          <w:bCs/>
        </w:rPr>
        <w:fldChar w:fldCharType="end"/>
      </w:r>
    </w:p>
    <w:p w14:paraId="60D411D1" w14:textId="3A4C07D4" w:rsidR="00AD6A2B" w:rsidRDefault="00D14B29" w:rsidP="00D14B29">
      <w:pPr>
        <w:jc w:val="right"/>
        <w:rPr>
          <w:rFonts w:ascii="Arial" w:hAnsi="Arial" w:cs="Arial"/>
        </w:rPr>
      </w:pPr>
      <w:r w:rsidRPr="00D14B29">
        <w:rPr>
          <w:rFonts w:ascii="Arial" w:hAnsi="Arial" w:cs="Arial"/>
        </w:rPr>
        <w:fldChar w:fldCharType="begin"/>
      </w:r>
      <w:r w:rsidRPr="00D14B29">
        <w:rPr>
          <w:rFonts w:ascii="Arial" w:hAnsi="Arial" w:cs="Arial"/>
        </w:rPr>
        <w:instrText xml:space="preserve"> MERGEFIELD TN_pasūtītāja__epasts </w:instrText>
      </w:r>
      <w:r w:rsidRPr="00D14B29">
        <w:rPr>
          <w:rFonts w:ascii="Arial" w:hAnsi="Arial" w:cs="Arial"/>
        </w:rPr>
        <w:fldChar w:fldCharType="separate"/>
      </w:r>
      <w:r w:rsidRPr="00D14B29">
        <w:rPr>
          <w:rFonts w:ascii="Arial" w:hAnsi="Arial" w:cs="Arial"/>
        </w:rPr>
        <w:t>ptl@riga.lv</w:t>
      </w:r>
      <w:r w:rsidRPr="00D14B29">
        <w:rPr>
          <w:rFonts w:ascii="Arial" w:hAnsi="Arial" w:cs="Arial"/>
        </w:rPr>
        <w:fldChar w:fldCharType="end"/>
      </w:r>
    </w:p>
    <w:p w14:paraId="42BC759D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52F8D715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32D74CED" w14:textId="77777777" w:rsidR="00D14B29" w:rsidRPr="00D14B29" w:rsidRDefault="00D14B29" w:rsidP="00D14B29">
      <w:pPr>
        <w:spacing w:after="160" w:line="259" w:lineRule="auto"/>
        <w:jc w:val="center"/>
        <w:rPr>
          <w:rFonts w:ascii="Arial" w:eastAsia="Calibri" w:hAnsi="Arial"/>
          <w:sz w:val="28"/>
          <w:szCs w:val="24"/>
          <w:lang w:eastAsia="en-US"/>
        </w:rPr>
      </w:pPr>
      <w:r w:rsidRPr="00D14B29">
        <w:rPr>
          <w:rFonts w:ascii="Arial" w:eastAsia="Calibri" w:hAnsi="Arial"/>
          <w:sz w:val="28"/>
          <w:szCs w:val="24"/>
          <w:lang w:eastAsia="en-US"/>
        </w:rPr>
        <w:t xml:space="preserve">TEHNISKIE NOTEIKUMI </w:t>
      </w:r>
    </w:p>
    <w:p w14:paraId="08AEF30C" w14:textId="77777777" w:rsidR="00D14B29" w:rsidRPr="00D14B29" w:rsidRDefault="00D14B29" w:rsidP="00D14B29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D14B29">
        <w:rPr>
          <w:rFonts w:ascii="Arial" w:eastAsia="Calibri" w:hAnsi="Arial"/>
          <w:szCs w:val="22"/>
          <w:lang w:eastAsia="en-US"/>
        </w:rPr>
        <w:fldChar w:fldCharType="begin"/>
      </w:r>
      <w:r w:rsidRPr="00D14B29">
        <w:rPr>
          <w:rFonts w:ascii="Arial" w:eastAsia="Calibri" w:hAnsi="Arial"/>
          <w:szCs w:val="22"/>
          <w:lang w:eastAsia="en-US"/>
        </w:rPr>
        <w:instrText xml:space="preserve"> MERGEFIELD Vispārējiem__objektam </w:instrText>
      </w:r>
      <w:r w:rsidRPr="00D14B29">
        <w:rPr>
          <w:rFonts w:ascii="Arial" w:eastAsia="Calibri" w:hAnsi="Arial"/>
          <w:szCs w:val="22"/>
          <w:lang w:eastAsia="en-US"/>
        </w:rPr>
        <w:fldChar w:fldCharType="separate"/>
      </w:r>
      <w:r w:rsidRPr="00D14B29">
        <w:rPr>
          <w:rFonts w:ascii="Arial" w:eastAsia="Calibri" w:hAnsi="Arial"/>
          <w:noProof/>
          <w:szCs w:val="22"/>
          <w:lang w:eastAsia="en-US"/>
        </w:rPr>
        <w:t>ātrumvaļņu uzstādīšanai Dzērbenes ielā</w:t>
      </w:r>
      <w:r w:rsidRPr="00D14B29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3AAEC9C2" w14:textId="77777777" w:rsidR="00D14B29" w:rsidRPr="00D14B29" w:rsidRDefault="00D14B29" w:rsidP="00D14B29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5E7EEC5E" w14:textId="77777777" w:rsidR="00D14B29" w:rsidRPr="00D14B29" w:rsidRDefault="00D14B29" w:rsidP="00D14B29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463ECAA2" w14:textId="77777777" w:rsidR="00D14B29" w:rsidRPr="00D14B29" w:rsidRDefault="00D14B29" w:rsidP="00D14B29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D14B29">
        <w:rPr>
          <w:rFonts w:ascii="Arial" w:eastAsia="Calibri" w:hAnsi="Arial"/>
          <w:szCs w:val="22"/>
          <w:lang w:eastAsia="en-US"/>
        </w:rPr>
        <w:fldChar w:fldCharType="begin"/>
      </w:r>
      <w:r w:rsidRPr="00D14B29">
        <w:rPr>
          <w:rFonts w:ascii="Arial" w:eastAsia="Calibri" w:hAnsi="Arial"/>
          <w:szCs w:val="22"/>
          <w:lang w:eastAsia="en-US"/>
        </w:rPr>
        <w:instrText xml:space="preserve"> MERGEFIELD Tehniskās__prasības </w:instrText>
      </w:r>
      <w:r w:rsidRPr="00D14B29">
        <w:rPr>
          <w:rFonts w:ascii="Arial" w:eastAsia="Calibri" w:hAnsi="Arial"/>
          <w:szCs w:val="22"/>
          <w:lang w:eastAsia="en-US"/>
        </w:rPr>
        <w:fldChar w:fldCharType="separate"/>
      </w:r>
      <w:r w:rsidRPr="00D14B29">
        <w:rPr>
          <w:rFonts w:ascii="Arial" w:eastAsia="Calibri" w:hAnsi="Arial"/>
          <w:noProof/>
          <w:szCs w:val="22"/>
          <w:lang w:eastAsia="en-US"/>
        </w:rPr>
        <w:t xml:space="preserve">Akciju sabiedrība "RĪGAS SILTUMS" (turpmāk – AS “RĪGAS SILTUMS”) neiebilst līdzdalības budžeta projekta "Satiksmes nomierināšana Dzērbenes ielā, Rīgā" (posmā no Brīvības gatves līdz Aizkraukles ielai) īstenošanai.  </w:t>
      </w:r>
    </w:p>
    <w:p w14:paraId="71F085AF" w14:textId="77777777" w:rsidR="00D14B29" w:rsidRPr="00D14B29" w:rsidRDefault="00D14B29" w:rsidP="00D14B29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D14B29">
        <w:rPr>
          <w:rFonts w:ascii="Arial" w:eastAsia="Calibri" w:hAnsi="Arial"/>
          <w:noProof/>
          <w:szCs w:val="22"/>
          <w:lang w:eastAsia="en-US"/>
        </w:rPr>
        <w:t>Informējam, ka dotajā objektā AS "RĪGAS SILTUMS" siltumtīklu nav.</w:t>
      </w:r>
    </w:p>
    <w:p w14:paraId="33458CCD" w14:textId="77777777" w:rsidR="00D14B29" w:rsidRPr="00D14B29" w:rsidRDefault="00D14B29" w:rsidP="00D14B29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  <w:r w:rsidRPr="00D14B29">
        <w:rPr>
          <w:rFonts w:ascii="Arial" w:eastAsia="Calibri" w:hAnsi="Arial"/>
          <w:noProof/>
          <w:szCs w:val="22"/>
          <w:lang w:eastAsia="en-US"/>
        </w:rPr>
        <w:t>Būvniecības ieceres dokumentācija iepriekš minētajam objektam jāizstrādā saskaņā ar spēkā esošo normatīvo aktu prasībām un jāsaskaņo noteiktā kārtībā. Saskaņojums ar AS "RĪGAS SILTUMS" nav nepieciešams.</w:t>
      </w:r>
      <w:r w:rsidRPr="00D14B29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0E3762A0" w14:textId="77777777" w:rsidR="00D14B29" w:rsidRPr="00D14B29" w:rsidRDefault="00D14B29" w:rsidP="00D14B29">
      <w:pPr>
        <w:spacing w:line="360" w:lineRule="auto"/>
        <w:jc w:val="both"/>
        <w:rPr>
          <w:rFonts w:ascii="Arial" w:eastAsia="Calibri" w:hAnsi="Arial"/>
          <w:szCs w:val="22"/>
          <w:lang w:eastAsia="en-US"/>
        </w:rPr>
      </w:pPr>
    </w:p>
    <w:p w14:paraId="7DCF58E8" w14:textId="77777777" w:rsidR="00D14B29" w:rsidRPr="00D14B29" w:rsidRDefault="00D14B29" w:rsidP="00D14B29">
      <w:pPr>
        <w:spacing w:line="360" w:lineRule="auto"/>
        <w:ind w:firstLine="360"/>
        <w:jc w:val="both"/>
        <w:rPr>
          <w:rFonts w:ascii="Arial" w:eastAsia="Calibri" w:hAnsi="Arial"/>
          <w:szCs w:val="22"/>
          <w:lang w:eastAsia="en-US"/>
        </w:rPr>
      </w:pPr>
      <w:r w:rsidRPr="00D14B29">
        <w:rPr>
          <w:rFonts w:ascii="Arial" w:eastAsia="Calibri" w:hAnsi="Arial"/>
          <w:szCs w:val="22"/>
          <w:lang w:eastAsia="en-US"/>
        </w:rPr>
        <w:t>Tehniskie noteikumi ir derīgi vienu gadu.</w:t>
      </w:r>
    </w:p>
    <w:p w14:paraId="1B5B0108" w14:textId="77777777" w:rsidR="00C83C84" w:rsidRDefault="00C83C84" w:rsidP="00AD6A2B">
      <w:pPr>
        <w:rPr>
          <w:rFonts w:ascii="Arial" w:hAnsi="Arial" w:cs="Arial"/>
        </w:rPr>
      </w:pPr>
    </w:p>
    <w:p w14:paraId="0D434F99" w14:textId="77777777" w:rsidR="00C83C84" w:rsidRDefault="00C83C84" w:rsidP="00AD6A2B">
      <w:pPr>
        <w:rPr>
          <w:rFonts w:ascii="Arial" w:hAnsi="Arial" w:cs="Arial"/>
        </w:rPr>
      </w:pPr>
    </w:p>
    <w:p w14:paraId="51D5E87B" w14:textId="77777777" w:rsidR="00C83C84" w:rsidRDefault="00C83C84" w:rsidP="00AD6A2B">
      <w:pPr>
        <w:rPr>
          <w:rFonts w:ascii="Arial" w:hAnsi="Arial" w:cs="Arial"/>
        </w:rPr>
      </w:pPr>
    </w:p>
    <w:p w14:paraId="164495FF" w14:textId="77777777" w:rsidR="00C83C84" w:rsidRDefault="00C83C84" w:rsidP="00AD6A2B">
      <w:pPr>
        <w:rPr>
          <w:rFonts w:ascii="Arial" w:hAnsi="Arial" w:cs="Arial"/>
        </w:rPr>
      </w:pPr>
    </w:p>
    <w:p w14:paraId="603B0CE9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46B261A" w14:textId="151DCFD8" w:rsidR="00C83C84" w:rsidRPr="00D52C8A" w:rsidRDefault="00C83C84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>Valdes loceklis</w:t>
      </w:r>
      <w:r w:rsidR="001A2588" w:rsidRPr="00D52C8A">
        <w:rPr>
          <w:rFonts w:ascii="Arial" w:hAnsi="Arial" w:cs="Arial"/>
          <w:szCs w:val="24"/>
        </w:rPr>
        <w:tab/>
        <w:t>(paraksts *)</w:t>
      </w:r>
      <w:r w:rsidR="005730FE" w:rsidRPr="00D52C8A">
        <w:rPr>
          <w:rFonts w:ascii="Arial" w:hAnsi="Arial" w:cs="Arial"/>
          <w:szCs w:val="24"/>
        </w:rPr>
        <w:tab/>
      </w:r>
      <w:r w:rsidR="00D14B29">
        <w:rPr>
          <w:rFonts w:ascii="Arial" w:hAnsi="Arial" w:cs="Arial"/>
          <w:szCs w:val="24"/>
        </w:rPr>
        <w:t xml:space="preserve">           </w:t>
      </w:r>
      <w:r w:rsidR="005730FE" w:rsidRPr="00D52C8A">
        <w:rPr>
          <w:rFonts w:ascii="Arial" w:hAnsi="Arial" w:cs="Arial"/>
          <w:szCs w:val="24"/>
        </w:rPr>
        <w:t>U. Osis</w:t>
      </w:r>
    </w:p>
    <w:p w14:paraId="2DA19D05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2C11A009" w14:textId="77777777" w:rsidR="005730FE" w:rsidRPr="00D52C8A" w:rsidRDefault="005730FE" w:rsidP="00AD6A2B">
      <w:pPr>
        <w:rPr>
          <w:rFonts w:ascii="Arial" w:hAnsi="Arial" w:cs="Arial"/>
          <w:szCs w:val="24"/>
        </w:rPr>
      </w:pPr>
    </w:p>
    <w:p w14:paraId="3B353D3B" w14:textId="78376836" w:rsidR="00C83C84" w:rsidRPr="00D52C8A" w:rsidRDefault="005730FE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ab/>
      </w:r>
      <w:r w:rsidRPr="00D52C8A">
        <w:rPr>
          <w:rFonts w:ascii="Arial" w:hAnsi="Arial" w:cs="Arial"/>
          <w:szCs w:val="24"/>
        </w:rPr>
        <w:tab/>
      </w:r>
    </w:p>
    <w:p w14:paraId="047AD09C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6D57C4CF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B26253F" w14:textId="77777777" w:rsidR="00C83C84" w:rsidRPr="00D52C8A" w:rsidRDefault="00C83C84" w:rsidP="00AD6A2B">
      <w:pPr>
        <w:rPr>
          <w:rFonts w:ascii="Arial" w:hAnsi="Arial" w:cs="Arial"/>
          <w:i/>
          <w:szCs w:val="24"/>
        </w:rPr>
      </w:pPr>
    </w:p>
    <w:p w14:paraId="161A24E7" w14:textId="6F23E847" w:rsidR="00C83C84" w:rsidRPr="00D52C8A" w:rsidRDefault="00C83C84" w:rsidP="00AD6A2B">
      <w:pPr>
        <w:rPr>
          <w:rFonts w:ascii="Arial" w:hAnsi="Arial" w:cs="Arial"/>
          <w:iCs/>
          <w:szCs w:val="24"/>
        </w:rPr>
      </w:pPr>
      <w:r w:rsidRPr="00D52C8A">
        <w:rPr>
          <w:rFonts w:ascii="Arial" w:hAnsi="Arial" w:cs="Arial"/>
          <w:iCs/>
          <w:szCs w:val="24"/>
        </w:rPr>
        <w:t>I. Verze</w:t>
      </w:r>
      <w:r w:rsidR="00A35A13">
        <w:rPr>
          <w:rFonts w:ascii="Arial" w:hAnsi="Arial" w:cs="Arial"/>
          <w:iCs/>
          <w:szCs w:val="24"/>
        </w:rPr>
        <w:t xml:space="preserve">  </w:t>
      </w:r>
      <w:r w:rsidRPr="00D52C8A">
        <w:rPr>
          <w:rFonts w:ascii="Arial" w:hAnsi="Arial" w:cs="Arial"/>
          <w:iCs/>
          <w:szCs w:val="24"/>
        </w:rPr>
        <w:t>67017386</w:t>
      </w:r>
    </w:p>
    <w:p w14:paraId="04065FDA" w14:textId="77777777" w:rsidR="00516A89" w:rsidRPr="00D52C8A" w:rsidRDefault="00516A89" w:rsidP="00AD6A2B">
      <w:pPr>
        <w:rPr>
          <w:rFonts w:ascii="Arial" w:hAnsi="Arial" w:cs="Arial"/>
          <w:iCs/>
          <w:szCs w:val="24"/>
        </w:rPr>
      </w:pPr>
    </w:p>
    <w:p w14:paraId="0397EEF0" w14:textId="4C389EF9" w:rsidR="001A2588" w:rsidRPr="008533DA" w:rsidRDefault="00516A89" w:rsidP="00AD6A2B">
      <w:pPr>
        <w:rPr>
          <w:rFonts w:ascii="Arial" w:hAnsi="Arial" w:cs="Arial"/>
          <w:b/>
          <w:bCs/>
          <w:iCs/>
          <w:szCs w:val="24"/>
        </w:rPr>
      </w:pPr>
      <w:r w:rsidRPr="008533DA">
        <w:rPr>
          <w:rFonts w:ascii="Arial" w:hAnsi="Arial" w:cs="Arial"/>
          <w:b/>
          <w:bCs/>
          <w:iCs/>
          <w:szCs w:val="24"/>
        </w:rPr>
        <w:t xml:space="preserve">* </w:t>
      </w:r>
      <w:r w:rsidR="008533DA" w:rsidRPr="008533DA">
        <w:rPr>
          <w:rFonts w:ascii="Arial" w:hAnsi="Arial" w:cs="Arial"/>
          <w:b/>
          <w:bCs/>
          <w:iCs/>
          <w:szCs w:val="24"/>
        </w:rPr>
        <w:t>Dokuments ir parakstīts ar drošu elektronisko parakstu un satur laika zīmogu</w:t>
      </w:r>
      <w:r w:rsidR="00BD1E99">
        <w:rPr>
          <w:rFonts w:ascii="Arial" w:hAnsi="Arial" w:cs="Arial"/>
          <w:b/>
          <w:bCs/>
          <w:iCs/>
          <w:szCs w:val="24"/>
        </w:rPr>
        <w:t>.</w:t>
      </w:r>
    </w:p>
    <w:sectPr w:rsidR="001A2588" w:rsidRPr="008533DA" w:rsidSect="00823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8D38" w14:textId="77777777" w:rsidR="00684E82" w:rsidRDefault="00684E82" w:rsidP="006C4940">
      <w:r>
        <w:separator/>
      </w:r>
    </w:p>
  </w:endnote>
  <w:endnote w:type="continuationSeparator" w:id="0">
    <w:p w14:paraId="1A435919" w14:textId="77777777" w:rsidR="00684E82" w:rsidRDefault="00684E82" w:rsidP="006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A87" w14:textId="77777777" w:rsidR="002F120B" w:rsidRDefault="002F12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83E3" w14:textId="77777777" w:rsidR="002F120B" w:rsidRDefault="002F12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0B58" w14:textId="77777777" w:rsidR="002F120B" w:rsidRDefault="002F1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4B32" w14:textId="77777777" w:rsidR="00684E82" w:rsidRDefault="00684E82" w:rsidP="006C4940">
      <w:r>
        <w:separator/>
      </w:r>
    </w:p>
  </w:footnote>
  <w:footnote w:type="continuationSeparator" w:id="0">
    <w:p w14:paraId="02BE41DB" w14:textId="77777777" w:rsidR="00684E82" w:rsidRDefault="00684E82" w:rsidP="006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C08C" w14:textId="77777777" w:rsidR="002F120B" w:rsidRDefault="002F1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652" w14:textId="353B3AAC" w:rsidR="006C4940" w:rsidRPr="00EF1FCD" w:rsidRDefault="00EF1FCD" w:rsidP="006C4940">
    <w:pPr>
      <w:pStyle w:val="Header"/>
      <w:jc w:val="center"/>
      <w:rPr>
        <w:rFonts w:ascii="Arial" w:hAnsi="Arial" w:cs="Arial"/>
      </w:rPr>
    </w:pPr>
    <w:r w:rsidRPr="00EF1FCD">
      <w:rPr>
        <w:rFonts w:ascii="Arial" w:hAnsi="Arial" w:cs="Arial"/>
      </w:rPr>
      <w:fldChar w:fldCharType="begin"/>
    </w:r>
    <w:r w:rsidRPr="00EF1FCD">
      <w:rPr>
        <w:rFonts w:ascii="Arial" w:hAnsi="Arial" w:cs="Arial"/>
      </w:rPr>
      <w:instrText xml:space="preserve"> PAGE  \* Arabic  \* MERGEFORMAT </w:instrText>
    </w:r>
    <w:r w:rsidRPr="00EF1FCD">
      <w:rPr>
        <w:rFonts w:ascii="Arial" w:hAnsi="Arial" w:cs="Arial"/>
      </w:rPr>
      <w:fldChar w:fldCharType="separate"/>
    </w:r>
    <w:r w:rsidRPr="00EF1FCD">
      <w:rPr>
        <w:rFonts w:ascii="Arial" w:hAnsi="Arial" w:cs="Arial"/>
        <w:noProof/>
      </w:rPr>
      <w:t>2</w:t>
    </w:r>
    <w:r w:rsidRPr="00EF1FCD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C00" w14:textId="77777777" w:rsidR="00794451" w:rsidRDefault="00794451" w:rsidP="00794451">
    <w:pPr>
      <w:pStyle w:val="Header"/>
      <w:jc w:val="center"/>
    </w:pPr>
    <w:r>
      <w:rPr>
        <w:noProof/>
      </w:rPr>
      <w:drawing>
        <wp:inline distT="0" distB="0" distL="0" distR="0" wp14:anchorId="222A2525" wp14:editId="45DFBE14">
          <wp:extent cx="2552700" cy="361950"/>
          <wp:effectExtent l="0" t="0" r="0" b="0"/>
          <wp:docPr id="1" name="Picture 3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6A26" w14:textId="77777777" w:rsidR="00794451" w:rsidRDefault="00794451" w:rsidP="00794451">
    <w:pPr>
      <w:pStyle w:val="Header"/>
      <w:jc w:val="center"/>
    </w:pPr>
  </w:p>
  <w:p w14:paraId="5B1CF345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VIENOTAIS REĢ. NR. LV 40003286750</w:t>
    </w:r>
  </w:p>
  <w:p w14:paraId="00AD7224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CĒSU IELA 3A, RĪGA, LV-1012</w:t>
    </w:r>
  </w:p>
  <w:p w14:paraId="19007AEA" w14:textId="4F8EBEA3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TĀLR. 67017359, </w:t>
    </w:r>
    <w:r w:rsidR="002F120B" w:rsidRPr="002F120B">
      <w:rPr>
        <w:rFonts w:ascii="Arial" w:hAnsi="Arial" w:cs="Arial"/>
        <w:sz w:val="18"/>
        <w:szCs w:val="18"/>
      </w:rPr>
      <w:t>E-PASTS: siltums@rs.lv</w:t>
    </w:r>
  </w:p>
  <w:p w14:paraId="42782073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</w:p>
  <w:p w14:paraId="1581BF06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</w:p>
  <w:p w14:paraId="6C02BC9C" w14:textId="67037983" w:rsidR="00050238" w:rsidRP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RĪGA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50238"/>
    <w:rsid w:val="000D28BC"/>
    <w:rsid w:val="000E0B3E"/>
    <w:rsid w:val="001A2588"/>
    <w:rsid w:val="002F120B"/>
    <w:rsid w:val="002F5E08"/>
    <w:rsid w:val="0031112F"/>
    <w:rsid w:val="003C1C13"/>
    <w:rsid w:val="00432E0B"/>
    <w:rsid w:val="004A2D33"/>
    <w:rsid w:val="00516A89"/>
    <w:rsid w:val="005730FE"/>
    <w:rsid w:val="005A5F1D"/>
    <w:rsid w:val="005E3063"/>
    <w:rsid w:val="00650831"/>
    <w:rsid w:val="00684E82"/>
    <w:rsid w:val="006A3BF2"/>
    <w:rsid w:val="006C4940"/>
    <w:rsid w:val="006F17F4"/>
    <w:rsid w:val="006F6BDB"/>
    <w:rsid w:val="00716A36"/>
    <w:rsid w:val="00750CEE"/>
    <w:rsid w:val="00794451"/>
    <w:rsid w:val="00823E79"/>
    <w:rsid w:val="00841A3D"/>
    <w:rsid w:val="008533DA"/>
    <w:rsid w:val="009850F1"/>
    <w:rsid w:val="009E2EEF"/>
    <w:rsid w:val="00A10493"/>
    <w:rsid w:val="00A35A13"/>
    <w:rsid w:val="00AA7882"/>
    <w:rsid w:val="00AD6A2B"/>
    <w:rsid w:val="00BB307B"/>
    <w:rsid w:val="00BD1E99"/>
    <w:rsid w:val="00BF4886"/>
    <w:rsid w:val="00C83C84"/>
    <w:rsid w:val="00D14B29"/>
    <w:rsid w:val="00D52C8A"/>
    <w:rsid w:val="00D67B45"/>
    <w:rsid w:val="00E11539"/>
    <w:rsid w:val="00E804DE"/>
    <w:rsid w:val="00EF1FCD"/>
    <w:rsid w:val="00F0246A"/>
    <w:rsid w:val="00F06293"/>
    <w:rsid w:val="00F63204"/>
    <w:rsid w:val="00F70F7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4EF5FB"/>
  <w15:chartTrackingRefBased/>
  <w15:docId w15:val="{0517EE4B-B23C-4D91-81A9-811DE8D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imHelvetica" w:hAnsi="RimHelvetica"/>
      <w:sz w:val="24"/>
      <w:lang w:val="lv-LV"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940"/>
    <w:rPr>
      <w:rFonts w:ascii="RimHelvetica" w:hAnsi="RimHelvetica"/>
      <w:sz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940"/>
    <w:rPr>
      <w:rFonts w:ascii="RimHelvetica" w:hAnsi="RimHelvetica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AF2E5-05DB-47FB-9689-08E5F14497C3}"/>
</file>

<file path=customXml/itemProps2.xml><?xml version="1.0" encoding="utf-8"?>
<ds:datastoreItem xmlns:ds="http://schemas.openxmlformats.org/officeDocument/2006/customXml" ds:itemID="{7443D26C-612E-47CB-A8A1-1FE251627B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Rigas Siltums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Kanceleja</dc:creator>
  <cp:keywords/>
  <dc:description/>
  <cp:lastModifiedBy>Inga Verze</cp:lastModifiedBy>
  <cp:revision>21</cp:revision>
  <cp:lastPrinted>2013-09-02T11:47:00Z</cp:lastPrinted>
  <dcterms:created xsi:type="dcterms:W3CDTF">2018-11-07T06:08:00Z</dcterms:created>
  <dcterms:modified xsi:type="dcterms:W3CDTF">2023-07-20T12:08:00Z</dcterms:modified>
</cp:coreProperties>
</file>